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69FE" w14:textId="77777777" w:rsidR="00133B19" w:rsidRPr="0090453B" w:rsidRDefault="00133B19" w:rsidP="00133B19">
      <w:pPr>
        <w:tabs>
          <w:tab w:val="center" w:pos="4680"/>
          <w:tab w:val="right" w:pos="9360"/>
        </w:tabs>
        <w:spacing w:after="120" w:line="240" w:lineRule="auto"/>
        <w:jc w:val="center"/>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1EEC3EDC" wp14:editId="68344374">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7EF63745" w14:textId="77777777" w:rsidR="00133B19" w:rsidRPr="0090453B" w:rsidRDefault="00133B19" w:rsidP="00133B19">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46B357F7" w14:textId="77777777" w:rsidR="00133B19" w:rsidRPr="0090453B" w:rsidRDefault="00133B19" w:rsidP="00133B19">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694268FB" w14:textId="77777777" w:rsidR="00133B19" w:rsidRPr="0090453B" w:rsidRDefault="00133B19" w:rsidP="00133B19">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33C2659D" w14:textId="77777777" w:rsidR="00133B19" w:rsidRDefault="00133B19" w:rsidP="00133B19">
      <w:pPr>
        <w:tabs>
          <w:tab w:val="left" w:pos="7935"/>
        </w:tabs>
      </w:pPr>
    </w:p>
    <w:p w14:paraId="43C0F840" w14:textId="77777777" w:rsidR="00133B19" w:rsidRDefault="00133B19" w:rsidP="00133B19">
      <w:pPr>
        <w:tabs>
          <w:tab w:val="left" w:pos="7935"/>
        </w:tabs>
      </w:pPr>
      <w:r>
        <w:tab/>
      </w:r>
    </w:p>
    <w:p w14:paraId="5D007C46" w14:textId="0CE727B1" w:rsidR="00133B19" w:rsidRDefault="00133B19" w:rsidP="00133B19">
      <w:pPr>
        <w:tabs>
          <w:tab w:val="center" w:pos="4680"/>
          <w:tab w:val="right" w:pos="9360"/>
        </w:tabs>
        <w:spacing w:after="0" w:line="240" w:lineRule="auto"/>
        <w:rPr>
          <w:rFonts w:ascii="Times New Roman" w:hAnsi="Times New Roman" w:cs="Times New Roman"/>
          <w:b/>
          <w:sz w:val="24"/>
          <w:szCs w:val="24"/>
        </w:rPr>
      </w:pPr>
      <w:r>
        <w:tab/>
      </w:r>
      <w:r w:rsidR="001C2D77">
        <w:t xml:space="preserve"> </w:t>
      </w:r>
      <w:r w:rsidR="00CA4B0E">
        <w:rPr>
          <w:rFonts w:ascii="Times New Roman" w:hAnsi="Times New Roman" w:cs="Times New Roman"/>
          <w:b/>
          <w:sz w:val="24"/>
          <w:szCs w:val="24"/>
        </w:rPr>
        <w:t>STREETS AND D</w:t>
      </w:r>
      <w:r>
        <w:rPr>
          <w:rFonts w:ascii="Times New Roman" w:hAnsi="Times New Roman" w:cs="Times New Roman"/>
          <w:b/>
          <w:sz w:val="24"/>
          <w:szCs w:val="24"/>
        </w:rPr>
        <w:t xml:space="preserve">RAINAGE COMMITTEE </w:t>
      </w:r>
    </w:p>
    <w:p w14:paraId="76AC7F24" w14:textId="77777777" w:rsidR="00133B19" w:rsidRPr="0090453B" w:rsidRDefault="00133B19" w:rsidP="00133B19">
      <w:pPr>
        <w:tabs>
          <w:tab w:val="center" w:pos="4680"/>
          <w:tab w:val="right" w:pos="9360"/>
        </w:tabs>
        <w:spacing w:after="0" w:line="240" w:lineRule="auto"/>
        <w:jc w:val="center"/>
        <w:rPr>
          <w:rFonts w:ascii="Times New Roman" w:hAnsi="Times New Roman" w:cs="Times New Roman"/>
          <w:b/>
          <w:sz w:val="24"/>
          <w:szCs w:val="24"/>
        </w:rPr>
      </w:pPr>
    </w:p>
    <w:p w14:paraId="52966FA1" w14:textId="1A091FEE" w:rsidR="00133B19" w:rsidRPr="00BC2942" w:rsidRDefault="00133B19" w:rsidP="00133B19">
      <w:pPr>
        <w:tabs>
          <w:tab w:val="center" w:pos="4680"/>
          <w:tab w:val="right" w:pos="9360"/>
        </w:tabs>
        <w:spacing w:after="0" w:line="240" w:lineRule="auto"/>
        <w:rPr>
          <w:rFonts w:ascii="Times New Roman" w:hAnsi="Times New Roman" w:cs="Times New Roman"/>
          <w:sz w:val="24"/>
          <w:szCs w:val="24"/>
        </w:rPr>
      </w:pPr>
      <w:r w:rsidRPr="00BC2942">
        <w:rPr>
          <w:rFonts w:ascii="Times New Roman" w:hAnsi="Times New Roman" w:cs="Times New Roman"/>
          <w:b/>
          <w:sz w:val="24"/>
          <w:szCs w:val="24"/>
        </w:rPr>
        <w:t xml:space="preserve">The </w:t>
      </w:r>
      <w:r w:rsidR="00CA4B0E">
        <w:rPr>
          <w:rFonts w:ascii="Times New Roman" w:hAnsi="Times New Roman" w:cs="Times New Roman"/>
          <w:b/>
          <w:sz w:val="24"/>
          <w:szCs w:val="24"/>
        </w:rPr>
        <w:t>S</w:t>
      </w:r>
      <w:r w:rsidR="00D56464">
        <w:rPr>
          <w:rFonts w:ascii="Times New Roman" w:hAnsi="Times New Roman" w:cs="Times New Roman"/>
          <w:b/>
          <w:sz w:val="24"/>
          <w:szCs w:val="24"/>
        </w:rPr>
        <w:t xml:space="preserve">treets and </w:t>
      </w:r>
      <w:r w:rsidRPr="00BC2942">
        <w:rPr>
          <w:rFonts w:ascii="Times New Roman" w:hAnsi="Times New Roman" w:cs="Times New Roman"/>
          <w:b/>
          <w:sz w:val="24"/>
          <w:szCs w:val="24"/>
        </w:rPr>
        <w:t xml:space="preserve">Drainage Committee of the Village of Jones Creek, Texas will hold a Regular Called Committee Meeting on </w:t>
      </w:r>
      <w:r>
        <w:rPr>
          <w:rFonts w:ascii="Times New Roman" w:hAnsi="Times New Roman" w:cs="Times New Roman"/>
          <w:b/>
          <w:sz w:val="24"/>
          <w:szCs w:val="24"/>
        </w:rPr>
        <w:t>September 19</w:t>
      </w:r>
      <w:r w:rsidRPr="00BC2942">
        <w:rPr>
          <w:rFonts w:ascii="Times New Roman" w:hAnsi="Times New Roman" w:cs="Times New Roman"/>
          <w:b/>
          <w:sz w:val="24"/>
          <w:szCs w:val="24"/>
        </w:rPr>
        <w:t>, 2024, at the Village Hall Located at 7207 Stephen F. Austin Road beginning at 6:00pm</w:t>
      </w:r>
      <w:r>
        <w:rPr>
          <w:rFonts w:ascii="Times New Roman" w:hAnsi="Times New Roman" w:cs="Times New Roman"/>
          <w:b/>
          <w:sz w:val="24"/>
          <w:szCs w:val="24"/>
        </w:rPr>
        <w:t>.</w:t>
      </w:r>
      <w:r w:rsidRPr="00BC2942">
        <w:rPr>
          <w:rFonts w:ascii="Times New Roman" w:hAnsi="Times New Roman" w:cs="Times New Roman"/>
          <w:b/>
          <w:sz w:val="24"/>
          <w:szCs w:val="24"/>
        </w:rPr>
        <w:t xml:space="preserve"> Members of the public are able to attend the meeting in person and via teleconference</w:t>
      </w:r>
      <w:r w:rsidRPr="00BC2942">
        <w:rPr>
          <w:rFonts w:ascii="Times New Roman" w:hAnsi="Times New Roman" w:cs="Times New Roman"/>
          <w:sz w:val="24"/>
          <w:szCs w:val="24"/>
        </w:rPr>
        <w:t>.</w:t>
      </w:r>
    </w:p>
    <w:p w14:paraId="4C9D86A8" w14:textId="77777777" w:rsidR="00133B19" w:rsidRPr="0090453B" w:rsidRDefault="00133B19" w:rsidP="00F9099F">
      <w:pPr>
        <w:spacing w:after="0" w:line="240" w:lineRule="auto"/>
        <w:rPr>
          <w:rFonts w:ascii="Times New Roman" w:hAnsi="Times New Roman" w:cs="Times New Roman"/>
          <w:sz w:val="24"/>
          <w:szCs w:val="24"/>
        </w:rPr>
      </w:pPr>
    </w:p>
    <w:p w14:paraId="5243C5E1" w14:textId="77777777" w:rsidR="00133B19" w:rsidRDefault="00133B19" w:rsidP="00133B19">
      <w:pPr>
        <w:spacing w:after="0" w:line="336" w:lineRule="auto"/>
        <w:ind w:right="-180"/>
        <w:jc w:val="center"/>
        <w:rPr>
          <w:rFonts w:ascii="Times New Roman" w:hAnsi="Times New Roman" w:cs="Times New Roman"/>
          <w:sz w:val="24"/>
          <w:szCs w:val="24"/>
        </w:rPr>
      </w:pPr>
      <w:r w:rsidRPr="0090453B">
        <w:rPr>
          <w:rFonts w:ascii="Times New Roman" w:hAnsi="Times New Roman" w:cs="Times New Roman"/>
          <w:sz w:val="24"/>
          <w:szCs w:val="24"/>
        </w:rPr>
        <w:t xml:space="preserve">This written notice, the meeting agenda, is posted online at </w:t>
      </w:r>
      <w:hyperlink r:id="rId6" w:history="1">
        <w:r w:rsidRPr="0090453B">
          <w:rPr>
            <w:rFonts w:ascii="Times New Roman" w:hAnsi="Times New Roman" w:cs="Times New Roman"/>
            <w:color w:val="467886" w:themeColor="hyperlink"/>
            <w:sz w:val="24"/>
            <w:szCs w:val="24"/>
            <w:u w:val="single"/>
          </w:rPr>
          <w:t>http://www.villageofjonescreektexas.com</w:t>
        </w:r>
      </w:hyperlink>
      <w:r w:rsidRPr="0090453B">
        <w:rPr>
          <w:rFonts w:ascii="Times New Roman" w:hAnsi="Times New Roman" w:cs="Times New Roman"/>
          <w:sz w:val="24"/>
          <w:szCs w:val="24"/>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0D0B2354" w14:textId="77777777" w:rsidR="00133B19" w:rsidRPr="00BC2942" w:rsidRDefault="00133B19" w:rsidP="00133B19">
      <w:pPr>
        <w:spacing w:after="0" w:line="336" w:lineRule="auto"/>
        <w:ind w:right="-180"/>
        <w:jc w:val="center"/>
        <w:rPr>
          <w:rFonts w:ascii="Times New Roman" w:hAnsi="Times New Roman" w:cs="Times New Roman"/>
          <w:b/>
          <w:bCs/>
          <w:sz w:val="24"/>
          <w:szCs w:val="24"/>
        </w:rPr>
      </w:pPr>
    </w:p>
    <w:p w14:paraId="061B5A50" w14:textId="626453C7" w:rsidR="00F9099F" w:rsidRPr="00F9099F" w:rsidRDefault="00133B19" w:rsidP="00F9099F">
      <w:pPr>
        <w:pStyle w:val="ListParagraph"/>
        <w:numPr>
          <w:ilvl w:val="0"/>
          <w:numId w:val="1"/>
        </w:numPr>
        <w:tabs>
          <w:tab w:val="left" w:pos="720"/>
          <w:tab w:val="left" w:pos="1440"/>
          <w:tab w:val="left" w:pos="2160"/>
          <w:tab w:val="left" w:pos="3015"/>
        </w:tabs>
        <w:rPr>
          <w:rFonts w:ascii="Times New Roman" w:hAnsi="Times New Roman" w:cs="Times New Roman"/>
          <w:b/>
          <w:bCs/>
        </w:rPr>
      </w:pPr>
      <w:r w:rsidRPr="00F9099F">
        <w:rPr>
          <w:rFonts w:ascii="Times New Roman" w:hAnsi="Times New Roman" w:cs="Times New Roman"/>
          <w:b/>
          <w:bCs/>
        </w:rPr>
        <w:t>CALL TO ORDER</w:t>
      </w:r>
    </w:p>
    <w:p w14:paraId="7F571824" w14:textId="7A8F74D0" w:rsidR="00133B19" w:rsidRPr="00F9099F" w:rsidRDefault="00F9099F" w:rsidP="00F9099F">
      <w:pPr>
        <w:pStyle w:val="ListParagraph"/>
        <w:tabs>
          <w:tab w:val="left" w:pos="720"/>
          <w:tab w:val="left" w:pos="1440"/>
          <w:tab w:val="left" w:pos="2160"/>
          <w:tab w:val="left" w:pos="3015"/>
        </w:tabs>
        <w:ind w:left="1080"/>
        <w:rPr>
          <w:rFonts w:ascii="Times New Roman" w:hAnsi="Times New Roman" w:cs="Times New Roman"/>
          <w:b/>
          <w:bCs/>
        </w:rPr>
      </w:pPr>
      <w:r>
        <w:rPr>
          <w:rFonts w:ascii="Times New Roman" w:hAnsi="Times New Roman" w:cs="Times New Roman"/>
          <w:i/>
          <w:iCs/>
          <w:color w:val="0070C0"/>
          <w:sz w:val="20"/>
          <w:szCs w:val="20"/>
        </w:rPr>
        <w:t>6:07pm</w:t>
      </w:r>
      <w:r w:rsidR="00133B19" w:rsidRPr="00F9099F">
        <w:rPr>
          <w:rFonts w:ascii="Times New Roman" w:hAnsi="Times New Roman" w:cs="Times New Roman"/>
          <w:b/>
          <w:bCs/>
        </w:rPr>
        <w:tab/>
      </w:r>
    </w:p>
    <w:p w14:paraId="4B4619FC" w14:textId="2EFF9327" w:rsidR="00133B19" w:rsidRPr="00F9099F" w:rsidRDefault="00133B19" w:rsidP="00F9099F">
      <w:pPr>
        <w:pStyle w:val="ListParagraph"/>
        <w:numPr>
          <w:ilvl w:val="0"/>
          <w:numId w:val="1"/>
        </w:numPr>
        <w:rPr>
          <w:rFonts w:ascii="Times New Roman" w:hAnsi="Times New Roman" w:cs="Times New Roman"/>
          <w:b/>
          <w:bCs/>
        </w:rPr>
      </w:pPr>
      <w:r w:rsidRPr="00F9099F">
        <w:rPr>
          <w:rFonts w:ascii="Times New Roman" w:hAnsi="Times New Roman" w:cs="Times New Roman"/>
          <w:b/>
          <w:bCs/>
        </w:rPr>
        <w:t>INVOCATION, PLEDGE OF ALLIGENCE, AND PLEDGE TO THE TEXAS FLAG</w:t>
      </w:r>
    </w:p>
    <w:p w14:paraId="388A5C31" w14:textId="1419295D" w:rsidR="00F9099F" w:rsidRPr="00F9099F" w:rsidRDefault="00F9099F" w:rsidP="00F9099F">
      <w:pPr>
        <w:pStyle w:val="ListParagraph"/>
        <w:ind w:left="108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led invocation. Pledges led by all. </w:t>
      </w:r>
    </w:p>
    <w:p w14:paraId="5B5FAA98" w14:textId="31549E85" w:rsidR="00133B19" w:rsidRPr="00522472" w:rsidRDefault="00133B19" w:rsidP="00522472">
      <w:pPr>
        <w:pStyle w:val="ListParagraph"/>
        <w:numPr>
          <w:ilvl w:val="0"/>
          <w:numId w:val="1"/>
        </w:numPr>
        <w:rPr>
          <w:rFonts w:ascii="Times New Roman" w:hAnsi="Times New Roman" w:cs="Times New Roman"/>
          <w:b/>
          <w:bCs/>
        </w:rPr>
      </w:pPr>
      <w:r w:rsidRPr="00522472">
        <w:rPr>
          <w:rFonts w:ascii="Times New Roman" w:hAnsi="Times New Roman" w:cs="Times New Roman"/>
          <w:b/>
          <w:bCs/>
        </w:rPr>
        <w:t>ROLL CALL OF MEMBERS</w:t>
      </w:r>
    </w:p>
    <w:p w14:paraId="5B99AB7C" w14:textId="4F977B9C" w:rsidR="00522472" w:rsidRPr="00522472" w:rsidRDefault="00522472" w:rsidP="00522472">
      <w:pPr>
        <w:pStyle w:val="ListParagraph"/>
        <w:ind w:left="1080"/>
        <w:rPr>
          <w:rFonts w:ascii="Times New Roman" w:hAnsi="Times New Roman" w:cs="Times New Roman"/>
          <w:i/>
          <w:iCs/>
          <w:color w:val="0070C0"/>
          <w:sz w:val="20"/>
          <w:szCs w:val="20"/>
        </w:rPr>
      </w:pPr>
      <w:r>
        <w:rPr>
          <w:rFonts w:ascii="Times New Roman" w:hAnsi="Times New Roman" w:cs="Times New Roman"/>
          <w:i/>
          <w:iCs/>
          <w:color w:val="0070C0"/>
          <w:sz w:val="20"/>
          <w:szCs w:val="20"/>
        </w:rPr>
        <w:t>Mike Noska- Present. David Galloway</w:t>
      </w:r>
      <w:r w:rsidR="00501180">
        <w:rPr>
          <w:rFonts w:ascii="Times New Roman" w:hAnsi="Times New Roman" w:cs="Times New Roman"/>
          <w:i/>
          <w:iCs/>
          <w:color w:val="0070C0"/>
          <w:sz w:val="20"/>
          <w:szCs w:val="20"/>
        </w:rPr>
        <w:t xml:space="preserve">- Absent. Glen Jordan- Present. Corey Thomas- Present. </w:t>
      </w:r>
      <w:r w:rsidR="006B2307">
        <w:rPr>
          <w:rFonts w:ascii="Times New Roman" w:hAnsi="Times New Roman" w:cs="Times New Roman"/>
          <w:i/>
          <w:iCs/>
          <w:color w:val="0070C0"/>
          <w:sz w:val="20"/>
          <w:szCs w:val="20"/>
        </w:rPr>
        <w:t xml:space="preserve">Rocky Thomas- Present. </w:t>
      </w:r>
    </w:p>
    <w:p w14:paraId="00205F17" w14:textId="77777777" w:rsidR="00133B19" w:rsidRPr="00BC2942" w:rsidRDefault="00133B19" w:rsidP="00133B19">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 xml:space="preserve">4.  </w:t>
      </w:r>
      <w:r w:rsidRPr="00BC2942">
        <w:rPr>
          <w:rFonts w:ascii="Times New Roman" w:hAnsi="Times New Roman" w:cs="Times New Roman"/>
          <w:b/>
          <w:bCs/>
        </w:rPr>
        <w:tab/>
      </w:r>
      <w:r w:rsidRPr="00BC2942">
        <w:rPr>
          <w:rFonts w:ascii="Times New Roman" w:eastAsia="Times New Roman" w:hAnsi="Times New Roman" w:cs="Times New Roman"/>
          <w:b/>
          <w:bCs/>
          <w:sz w:val="24"/>
          <w:szCs w:val="24"/>
        </w:rPr>
        <w:t>COMMUNICATION OF VISITORS (PUBLIC COMMENT)</w:t>
      </w:r>
      <w:r w:rsidRPr="00BC2942">
        <w:rPr>
          <w:rFonts w:ascii="Times New Roman" w:eastAsia="Times New Roman" w:hAnsi="Times New Roman" w:cs="Times New Roman"/>
          <w:b/>
          <w:bCs/>
          <w:sz w:val="24"/>
          <w:szCs w:val="24"/>
        </w:rPr>
        <w:tab/>
      </w:r>
    </w:p>
    <w:p w14:paraId="74ECAEF9" w14:textId="77777777" w:rsidR="00133B19" w:rsidRPr="0090453B" w:rsidRDefault="00133B19" w:rsidP="00133B19">
      <w:pPr>
        <w:autoSpaceDE w:val="0"/>
        <w:autoSpaceDN w:val="0"/>
        <w:adjustRightInd w:val="0"/>
        <w:spacing w:after="160"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p>
    <w:p w14:paraId="37017A73" w14:textId="77777777" w:rsidR="00133B19" w:rsidRDefault="00133B19" w:rsidP="00133B19">
      <w:pPr>
        <w:rPr>
          <w:rFonts w:ascii="Times New Roman" w:hAnsi="Times New Roman" w:cs="Times New Roman"/>
        </w:rPr>
      </w:pPr>
      <w:r w:rsidRPr="0090453B">
        <w:rPr>
          <w:rFonts w:ascii="Times New Roman" w:hAnsi="Times New Roman" w:cs="Times New Roman"/>
        </w:rPr>
        <w:tab/>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2ADFC0D1" w14:textId="4036D552" w:rsidR="00F00A19" w:rsidRPr="00F00A19" w:rsidRDefault="00F00A19" w:rsidP="00133B19">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Jay Wied </w:t>
      </w:r>
      <w:r w:rsidR="009C4C2F">
        <w:rPr>
          <w:rFonts w:ascii="Times New Roman" w:hAnsi="Times New Roman" w:cs="Times New Roman"/>
          <w:i/>
          <w:iCs/>
          <w:color w:val="0070C0"/>
          <w:sz w:val="20"/>
          <w:szCs w:val="20"/>
        </w:rPr>
        <w:t>stated that currently he is in the process of taking down street names that need</w:t>
      </w:r>
      <w:r w:rsidR="00B446E6">
        <w:rPr>
          <w:rFonts w:ascii="Times New Roman" w:hAnsi="Times New Roman" w:cs="Times New Roman"/>
          <w:i/>
          <w:iCs/>
          <w:color w:val="0070C0"/>
          <w:sz w:val="20"/>
          <w:szCs w:val="20"/>
        </w:rPr>
        <w:t xml:space="preserve"> signs</w:t>
      </w:r>
      <w:r w:rsidR="009C4C2F">
        <w:rPr>
          <w:rFonts w:ascii="Times New Roman" w:hAnsi="Times New Roman" w:cs="Times New Roman"/>
          <w:i/>
          <w:iCs/>
          <w:color w:val="0070C0"/>
          <w:sz w:val="20"/>
          <w:szCs w:val="20"/>
        </w:rPr>
        <w:t xml:space="preserve"> to be replaced and replacing street signs</w:t>
      </w:r>
      <w:r w:rsidR="00B446E6">
        <w:rPr>
          <w:rFonts w:ascii="Times New Roman" w:hAnsi="Times New Roman" w:cs="Times New Roman"/>
          <w:i/>
          <w:iCs/>
          <w:color w:val="0070C0"/>
          <w:sz w:val="20"/>
          <w:szCs w:val="20"/>
        </w:rPr>
        <w:t xml:space="preserve">. He commented that the city does have some already but not all. </w:t>
      </w:r>
    </w:p>
    <w:p w14:paraId="4EC35688" w14:textId="77777777" w:rsidR="00133B19" w:rsidRDefault="00133B19" w:rsidP="00133B19">
      <w:pPr>
        <w:tabs>
          <w:tab w:val="left" w:pos="720"/>
          <w:tab w:val="left" w:pos="1440"/>
          <w:tab w:val="left" w:pos="2160"/>
          <w:tab w:val="left" w:pos="2820"/>
        </w:tabs>
      </w:pPr>
      <w:r w:rsidRPr="0090453B">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r w:rsidRPr="0090453B">
        <w:rPr>
          <w:rFonts w:ascii="Times New Roman" w:hAnsi="Times New Roman" w:cs="Times New Roman"/>
          <w:b/>
        </w:rPr>
        <w:tab/>
      </w:r>
    </w:p>
    <w:p w14:paraId="36DB878F" w14:textId="60913B58" w:rsidR="00133B19" w:rsidRDefault="00133B19" w:rsidP="00133B19">
      <w:pPr>
        <w:tabs>
          <w:tab w:val="left" w:pos="720"/>
          <w:tab w:val="left" w:pos="1440"/>
          <w:tab w:val="left" w:pos="2160"/>
          <w:tab w:val="left" w:pos="2820"/>
        </w:tabs>
        <w:ind w:left="1440" w:hanging="1440"/>
        <w:rPr>
          <w:rFonts w:ascii="Times New Roman" w:hAnsi="Times New Roman" w:cs="Times New Roman"/>
        </w:rPr>
      </w:pPr>
      <w:r>
        <w:tab/>
      </w:r>
      <w:r w:rsidRPr="006A698A">
        <w:rPr>
          <w:rFonts w:ascii="Times New Roman" w:hAnsi="Times New Roman" w:cs="Times New Roman"/>
          <w:b/>
          <w:bCs/>
        </w:rPr>
        <w:t>a.</w:t>
      </w:r>
      <w:r w:rsidRPr="00050A65">
        <w:rPr>
          <w:rFonts w:ascii="Times New Roman" w:hAnsi="Times New Roman" w:cs="Times New Roman"/>
        </w:rPr>
        <w:tab/>
        <w:t>Discuss and approve the minutes from the last</w:t>
      </w:r>
      <w:r w:rsidR="006A698A">
        <w:rPr>
          <w:rFonts w:ascii="Times New Roman" w:hAnsi="Times New Roman" w:cs="Times New Roman"/>
        </w:rPr>
        <w:t xml:space="preserve"> Special Called </w:t>
      </w:r>
      <w:r w:rsidR="006A698A" w:rsidRPr="00050A65">
        <w:rPr>
          <w:rFonts w:ascii="Times New Roman" w:hAnsi="Times New Roman" w:cs="Times New Roman"/>
        </w:rPr>
        <w:t>Drainage</w:t>
      </w:r>
      <w:r w:rsidRPr="00050A65">
        <w:rPr>
          <w:rFonts w:ascii="Times New Roman" w:hAnsi="Times New Roman" w:cs="Times New Roman"/>
        </w:rPr>
        <w:t xml:space="preserve"> Committee Meeting on </w:t>
      </w:r>
      <w:r w:rsidR="006A698A">
        <w:rPr>
          <w:rFonts w:ascii="Times New Roman" w:hAnsi="Times New Roman" w:cs="Times New Roman"/>
        </w:rPr>
        <w:t>March 21, 2024.</w:t>
      </w:r>
    </w:p>
    <w:p w14:paraId="734A79BD" w14:textId="081FD54A" w:rsidR="006B2307" w:rsidRPr="006B2307" w:rsidRDefault="00586849" w:rsidP="00133B19">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Rocky Thomas made a motion to accept the minutes from the last Special Called Drainage Meeting. </w:t>
      </w:r>
      <w:r w:rsidR="00962345">
        <w:rPr>
          <w:rFonts w:ascii="Times New Roman" w:hAnsi="Times New Roman" w:cs="Times New Roman"/>
          <w:i/>
          <w:iCs/>
          <w:color w:val="0070C0"/>
          <w:sz w:val="20"/>
          <w:szCs w:val="20"/>
        </w:rPr>
        <w:t xml:space="preserve">Glen Jordan seconded the motion. All in favor. None opposed. Motion carried. </w:t>
      </w:r>
    </w:p>
    <w:p w14:paraId="63986BD2" w14:textId="77777777" w:rsidR="006A698A" w:rsidRDefault="006A698A" w:rsidP="006A698A">
      <w:pPr>
        <w:tabs>
          <w:tab w:val="left" w:pos="720"/>
          <w:tab w:val="left" w:pos="1440"/>
          <w:tab w:val="left" w:pos="2160"/>
          <w:tab w:val="left" w:pos="2820"/>
        </w:tabs>
        <w:ind w:left="1440" w:hanging="1440"/>
        <w:rPr>
          <w:rFonts w:ascii="Times New Roman" w:hAnsi="Times New Roman" w:cs="Times New Roman"/>
        </w:rPr>
      </w:pPr>
      <w:r>
        <w:tab/>
      </w:r>
      <w:r w:rsidRPr="006A698A">
        <w:rPr>
          <w:rFonts w:ascii="Times New Roman" w:hAnsi="Times New Roman" w:cs="Times New Roman"/>
          <w:b/>
          <w:bCs/>
        </w:rPr>
        <w:t>b.</w:t>
      </w:r>
      <w:r w:rsidRPr="00050A65">
        <w:rPr>
          <w:rFonts w:ascii="Times New Roman" w:hAnsi="Times New Roman" w:cs="Times New Roman"/>
        </w:rPr>
        <w:t xml:space="preserve"> </w:t>
      </w:r>
      <w:r w:rsidRPr="00050A65">
        <w:rPr>
          <w:rFonts w:ascii="Times New Roman" w:hAnsi="Times New Roman" w:cs="Times New Roman"/>
        </w:rPr>
        <w:tab/>
        <w:t>Discuss and consider any updates ongoing or past drainage projects.</w:t>
      </w:r>
    </w:p>
    <w:p w14:paraId="402D2981" w14:textId="607D95CC" w:rsidR="00FE06F1" w:rsidRPr="00B85B58" w:rsidRDefault="005F7C7D" w:rsidP="008C2751">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Cory Thomas informed the committee that the county is about to start on Robinhood </w:t>
      </w:r>
      <w:r w:rsidR="004401E9">
        <w:rPr>
          <w:rFonts w:ascii="Times New Roman" w:hAnsi="Times New Roman" w:cs="Times New Roman"/>
          <w:i/>
          <w:iCs/>
          <w:color w:val="0070C0"/>
          <w:sz w:val="20"/>
          <w:szCs w:val="20"/>
        </w:rPr>
        <w:t xml:space="preserve">and the committee needs to advise the City Council that they need to find the funds for pipe. </w:t>
      </w:r>
      <w:r w:rsidR="002A1368">
        <w:rPr>
          <w:rFonts w:ascii="Times New Roman" w:hAnsi="Times New Roman" w:cs="Times New Roman"/>
          <w:i/>
          <w:iCs/>
          <w:color w:val="0070C0"/>
          <w:sz w:val="20"/>
          <w:szCs w:val="20"/>
        </w:rPr>
        <w:t xml:space="preserve">It will be 5 driveways this go </w:t>
      </w:r>
      <w:r w:rsidR="001239DE">
        <w:rPr>
          <w:rFonts w:ascii="Times New Roman" w:hAnsi="Times New Roman" w:cs="Times New Roman"/>
          <w:i/>
          <w:iCs/>
          <w:color w:val="0070C0"/>
          <w:sz w:val="20"/>
          <w:szCs w:val="20"/>
        </w:rPr>
        <w:t>around,</w:t>
      </w:r>
      <w:r w:rsidR="002A1368">
        <w:rPr>
          <w:rFonts w:ascii="Times New Roman" w:hAnsi="Times New Roman" w:cs="Times New Roman"/>
          <w:i/>
          <w:iCs/>
          <w:color w:val="0070C0"/>
          <w:sz w:val="20"/>
          <w:szCs w:val="20"/>
        </w:rPr>
        <w:t xml:space="preserve"> and it may be 18 inch but the 1</w:t>
      </w:r>
      <w:r w:rsidR="002A1368" w:rsidRPr="002A1368">
        <w:rPr>
          <w:rFonts w:ascii="Times New Roman" w:hAnsi="Times New Roman" w:cs="Times New Roman"/>
          <w:i/>
          <w:iCs/>
          <w:color w:val="0070C0"/>
          <w:sz w:val="20"/>
          <w:szCs w:val="20"/>
          <w:vertAlign w:val="superscript"/>
        </w:rPr>
        <w:t>st</w:t>
      </w:r>
      <w:r w:rsidR="002A1368">
        <w:rPr>
          <w:rFonts w:ascii="Times New Roman" w:hAnsi="Times New Roman" w:cs="Times New Roman"/>
          <w:i/>
          <w:iCs/>
          <w:color w:val="0070C0"/>
          <w:sz w:val="20"/>
          <w:szCs w:val="20"/>
        </w:rPr>
        <w:t xml:space="preserve"> 2 may be smaller. </w:t>
      </w:r>
      <w:r w:rsidR="000D4168">
        <w:rPr>
          <w:rFonts w:ascii="Times New Roman" w:hAnsi="Times New Roman" w:cs="Times New Roman"/>
          <w:i/>
          <w:iCs/>
          <w:color w:val="0070C0"/>
          <w:sz w:val="20"/>
          <w:szCs w:val="20"/>
        </w:rPr>
        <w:t xml:space="preserve">Corey Thomas then stated that if they are </w:t>
      </w:r>
      <w:r w:rsidR="001239DE">
        <w:rPr>
          <w:rFonts w:ascii="Times New Roman" w:hAnsi="Times New Roman" w:cs="Times New Roman"/>
          <w:i/>
          <w:iCs/>
          <w:color w:val="0070C0"/>
          <w:sz w:val="20"/>
          <w:szCs w:val="20"/>
        </w:rPr>
        <w:t>smaller,</w:t>
      </w:r>
      <w:r w:rsidR="000D4168">
        <w:rPr>
          <w:rFonts w:ascii="Times New Roman" w:hAnsi="Times New Roman" w:cs="Times New Roman"/>
          <w:i/>
          <w:iCs/>
          <w:color w:val="0070C0"/>
          <w:sz w:val="20"/>
          <w:szCs w:val="20"/>
        </w:rPr>
        <w:t xml:space="preserve"> they will need to be upsized</w:t>
      </w:r>
      <w:r w:rsidR="007E299B">
        <w:rPr>
          <w:rFonts w:ascii="Times New Roman" w:hAnsi="Times New Roman" w:cs="Times New Roman"/>
          <w:i/>
          <w:iCs/>
          <w:color w:val="0070C0"/>
          <w:sz w:val="20"/>
          <w:szCs w:val="20"/>
        </w:rPr>
        <w:t>, and he will have to go back and check on that</w:t>
      </w:r>
      <w:r w:rsidR="00FA62F1">
        <w:rPr>
          <w:rFonts w:ascii="Times New Roman" w:hAnsi="Times New Roman" w:cs="Times New Roman"/>
          <w:i/>
          <w:iCs/>
          <w:color w:val="0070C0"/>
          <w:sz w:val="20"/>
          <w:szCs w:val="20"/>
        </w:rPr>
        <w:t xml:space="preserve">. </w:t>
      </w:r>
      <w:r w:rsidR="00AE4299">
        <w:rPr>
          <w:rFonts w:ascii="Times New Roman" w:hAnsi="Times New Roman" w:cs="Times New Roman"/>
          <w:i/>
          <w:iCs/>
          <w:color w:val="0070C0"/>
          <w:sz w:val="20"/>
          <w:szCs w:val="20"/>
        </w:rPr>
        <w:t xml:space="preserve">Rocky Thomas commented that they will need to know what sizes and how many to which Corey Thomas </w:t>
      </w:r>
      <w:r w:rsidR="00C03570">
        <w:rPr>
          <w:rFonts w:ascii="Times New Roman" w:hAnsi="Times New Roman" w:cs="Times New Roman"/>
          <w:i/>
          <w:iCs/>
          <w:color w:val="0070C0"/>
          <w:sz w:val="20"/>
          <w:szCs w:val="20"/>
        </w:rPr>
        <w:t>replied</w:t>
      </w:r>
      <w:r w:rsidR="00AE4299">
        <w:rPr>
          <w:rFonts w:ascii="Times New Roman" w:hAnsi="Times New Roman" w:cs="Times New Roman"/>
          <w:i/>
          <w:iCs/>
          <w:color w:val="0070C0"/>
          <w:sz w:val="20"/>
          <w:szCs w:val="20"/>
        </w:rPr>
        <w:t xml:space="preserve"> the county has all of </w:t>
      </w:r>
      <w:r w:rsidR="001239DE">
        <w:rPr>
          <w:rFonts w:ascii="Times New Roman" w:hAnsi="Times New Roman" w:cs="Times New Roman"/>
          <w:i/>
          <w:iCs/>
          <w:color w:val="0070C0"/>
          <w:sz w:val="20"/>
          <w:szCs w:val="20"/>
        </w:rPr>
        <w:t>that,</w:t>
      </w:r>
      <w:r w:rsidR="00AE4299">
        <w:rPr>
          <w:rFonts w:ascii="Times New Roman" w:hAnsi="Times New Roman" w:cs="Times New Roman"/>
          <w:i/>
          <w:iCs/>
          <w:color w:val="0070C0"/>
          <w:sz w:val="20"/>
          <w:szCs w:val="20"/>
        </w:rPr>
        <w:t xml:space="preserve"> and he will get with them. </w:t>
      </w:r>
      <w:r w:rsidR="007A1CC0">
        <w:rPr>
          <w:rFonts w:ascii="Times New Roman" w:hAnsi="Times New Roman" w:cs="Times New Roman"/>
          <w:i/>
          <w:iCs/>
          <w:color w:val="0070C0"/>
          <w:sz w:val="20"/>
          <w:szCs w:val="20"/>
        </w:rPr>
        <w:t xml:space="preserve">Corey Thomas mentioned that Marshal Tidwell has 30 </w:t>
      </w:r>
      <w:r w:rsidR="001239DE">
        <w:rPr>
          <w:rFonts w:ascii="Times New Roman" w:hAnsi="Times New Roman" w:cs="Times New Roman"/>
          <w:i/>
          <w:iCs/>
          <w:color w:val="0070C0"/>
          <w:sz w:val="20"/>
          <w:szCs w:val="20"/>
        </w:rPr>
        <w:t>inch,</w:t>
      </w:r>
      <w:r w:rsidR="007A1CC0">
        <w:rPr>
          <w:rFonts w:ascii="Times New Roman" w:hAnsi="Times New Roman" w:cs="Times New Roman"/>
          <w:i/>
          <w:iCs/>
          <w:color w:val="0070C0"/>
          <w:sz w:val="20"/>
          <w:szCs w:val="20"/>
        </w:rPr>
        <w:t xml:space="preserve"> and Live Oak needs the 30*24 </w:t>
      </w:r>
      <w:r w:rsidR="005113DC">
        <w:rPr>
          <w:rFonts w:ascii="Times New Roman" w:hAnsi="Times New Roman" w:cs="Times New Roman"/>
          <w:i/>
          <w:iCs/>
          <w:color w:val="0070C0"/>
          <w:sz w:val="20"/>
          <w:szCs w:val="20"/>
        </w:rPr>
        <w:t xml:space="preserve">pipes for the crossing going behind the church and going towards the drainage ditch. </w:t>
      </w:r>
      <w:r w:rsidR="00FA693F">
        <w:rPr>
          <w:rFonts w:ascii="Times New Roman" w:hAnsi="Times New Roman" w:cs="Times New Roman"/>
          <w:i/>
          <w:iCs/>
          <w:color w:val="0070C0"/>
          <w:sz w:val="20"/>
          <w:szCs w:val="20"/>
        </w:rPr>
        <w:t>He stated that they are trying to find the interlocal agreement</w:t>
      </w:r>
      <w:r w:rsidR="00F6543B">
        <w:rPr>
          <w:rFonts w:ascii="Times New Roman" w:hAnsi="Times New Roman" w:cs="Times New Roman"/>
          <w:i/>
          <w:iCs/>
          <w:color w:val="0070C0"/>
          <w:sz w:val="20"/>
          <w:szCs w:val="20"/>
        </w:rPr>
        <w:t xml:space="preserve"> but as of right now they don’t have it. </w:t>
      </w:r>
      <w:r w:rsidR="00D629F3">
        <w:rPr>
          <w:rFonts w:ascii="Times New Roman" w:hAnsi="Times New Roman" w:cs="Times New Roman"/>
          <w:i/>
          <w:iCs/>
          <w:color w:val="0070C0"/>
          <w:sz w:val="20"/>
          <w:szCs w:val="20"/>
        </w:rPr>
        <w:t xml:space="preserve">Glen Jordan mentioned that he has a list of priority </w:t>
      </w:r>
      <w:r w:rsidR="00C03570">
        <w:rPr>
          <w:rFonts w:ascii="Times New Roman" w:hAnsi="Times New Roman" w:cs="Times New Roman"/>
          <w:i/>
          <w:iCs/>
          <w:color w:val="0070C0"/>
          <w:sz w:val="20"/>
          <w:szCs w:val="20"/>
        </w:rPr>
        <w:t>roads that he and Jay Wied agreed on</w:t>
      </w:r>
      <w:r w:rsidR="00234AF5">
        <w:rPr>
          <w:rFonts w:ascii="Times New Roman" w:hAnsi="Times New Roman" w:cs="Times New Roman"/>
          <w:i/>
          <w:iCs/>
          <w:color w:val="0070C0"/>
          <w:sz w:val="20"/>
          <w:szCs w:val="20"/>
        </w:rPr>
        <w:t xml:space="preserve"> to have the top side worked on. </w:t>
      </w:r>
      <w:r w:rsidR="00716ECD">
        <w:rPr>
          <w:rFonts w:ascii="Times New Roman" w:hAnsi="Times New Roman" w:cs="Times New Roman"/>
          <w:i/>
          <w:iCs/>
          <w:color w:val="0070C0"/>
          <w:sz w:val="20"/>
          <w:szCs w:val="20"/>
        </w:rPr>
        <w:t xml:space="preserve">Corey Thomas and committee members discussed </w:t>
      </w:r>
      <w:r w:rsidR="000E5AD2">
        <w:rPr>
          <w:rFonts w:ascii="Times New Roman" w:hAnsi="Times New Roman" w:cs="Times New Roman"/>
          <w:i/>
          <w:iCs/>
          <w:color w:val="0070C0"/>
          <w:sz w:val="20"/>
          <w:szCs w:val="20"/>
        </w:rPr>
        <w:t xml:space="preserve">different </w:t>
      </w:r>
      <w:r w:rsidR="00A06998">
        <w:rPr>
          <w:rFonts w:ascii="Times New Roman" w:hAnsi="Times New Roman" w:cs="Times New Roman"/>
          <w:i/>
          <w:iCs/>
          <w:color w:val="0070C0"/>
          <w:sz w:val="20"/>
          <w:szCs w:val="20"/>
        </w:rPr>
        <w:t>roads</w:t>
      </w:r>
      <w:r w:rsidR="000E5AD2">
        <w:rPr>
          <w:rFonts w:ascii="Times New Roman" w:hAnsi="Times New Roman" w:cs="Times New Roman"/>
          <w:i/>
          <w:iCs/>
          <w:color w:val="0070C0"/>
          <w:sz w:val="20"/>
          <w:szCs w:val="20"/>
        </w:rPr>
        <w:t xml:space="preserve"> that are still needing </w:t>
      </w:r>
      <w:r w:rsidR="00D62D16">
        <w:rPr>
          <w:rFonts w:ascii="Times New Roman" w:hAnsi="Times New Roman" w:cs="Times New Roman"/>
          <w:i/>
          <w:iCs/>
          <w:color w:val="0070C0"/>
          <w:sz w:val="20"/>
          <w:szCs w:val="20"/>
        </w:rPr>
        <w:t>attention,</w:t>
      </w:r>
      <w:r w:rsidR="000E5AD2">
        <w:rPr>
          <w:rFonts w:ascii="Times New Roman" w:hAnsi="Times New Roman" w:cs="Times New Roman"/>
          <w:i/>
          <w:iCs/>
          <w:color w:val="0070C0"/>
          <w:sz w:val="20"/>
          <w:szCs w:val="20"/>
        </w:rPr>
        <w:t xml:space="preserve"> and those roads are on the list for the county. </w:t>
      </w:r>
      <w:r w:rsidR="00AC793A">
        <w:rPr>
          <w:rFonts w:ascii="Times New Roman" w:hAnsi="Times New Roman" w:cs="Times New Roman"/>
          <w:i/>
          <w:iCs/>
          <w:color w:val="0070C0"/>
          <w:sz w:val="20"/>
          <w:szCs w:val="20"/>
        </w:rPr>
        <w:t xml:space="preserve">Committee members discussed </w:t>
      </w:r>
      <w:r w:rsidR="00817CCF">
        <w:rPr>
          <w:rFonts w:ascii="Times New Roman" w:hAnsi="Times New Roman" w:cs="Times New Roman"/>
          <w:i/>
          <w:iCs/>
          <w:color w:val="0070C0"/>
          <w:sz w:val="20"/>
          <w:szCs w:val="20"/>
        </w:rPr>
        <w:t>Primrose</w:t>
      </w:r>
      <w:r w:rsidR="00AC793A">
        <w:rPr>
          <w:rFonts w:ascii="Times New Roman" w:hAnsi="Times New Roman" w:cs="Times New Roman"/>
          <w:i/>
          <w:iCs/>
          <w:color w:val="0070C0"/>
          <w:sz w:val="20"/>
          <w:szCs w:val="20"/>
        </w:rPr>
        <w:t xml:space="preserve"> and how </w:t>
      </w:r>
      <w:r w:rsidR="003F6B4C">
        <w:rPr>
          <w:rFonts w:ascii="Times New Roman" w:hAnsi="Times New Roman" w:cs="Times New Roman"/>
          <w:i/>
          <w:iCs/>
          <w:color w:val="0070C0"/>
          <w:sz w:val="20"/>
          <w:szCs w:val="20"/>
        </w:rPr>
        <w:t>CenterPoint are the ones that are supposed to be repairing the damage they made</w:t>
      </w:r>
      <w:r w:rsidR="00972802">
        <w:rPr>
          <w:rFonts w:ascii="Times New Roman" w:hAnsi="Times New Roman" w:cs="Times New Roman"/>
          <w:i/>
          <w:iCs/>
          <w:color w:val="0070C0"/>
          <w:sz w:val="20"/>
          <w:szCs w:val="20"/>
        </w:rPr>
        <w:t xml:space="preserve"> last Labor Day</w:t>
      </w:r>
      <w:r w:rsidR="00F85702">
        <w:rPr>
          <w:rFonts w:ascii="Times New Roman" w:hAnsi="Times New Roman" w:cs="Times New Roman"/>
          <w:i/>
          <w:iCs/>
          <w:color w:val="0070C0"/>
          <w:sz w:val="20"/>
          <w:szCs w:val="20"/>
        </w:rPr>
        <w:t xml:space="preserve">. </w:t>
      </w:r>
      <w:r w:rsidR="005627ED">
        <w:rPr>
          <w:rFonts w:ascii="Times New Roman" w:hAnsi="Times New Roman" w:cs="Times New Roman"/>
          <w:i/>
          <w:iCs/>
          <w:color w:val="0070C0"/>
          <w:sz w:val="20"/>
          <w:szCs w:val="20"/>
        </w:rPr>
        <w:t xml:space="preserve">Glen Jordan commented that this needs to be addressed because it is a dangerous spot. </w:t>
      </w:r>
      <w:r w:rsidR="00194FF8">
        <w:rPr>
          <w:rFonts w:ascii="Times New Roman" w:hAnsi="Times New Roman" w:cs="Times New Roman"/>
          <w:i/>
          <w:iCs/>
          <w:color w:val="0070C0"/>
          <w:sz w:val="20"/>
          <w:szCs w:val="20"/>
        </w:rPr>
        <w:t>He also suggested getting the city attorney involved</w:t>
      </w:r>
      <w:r w:rsidR="00A74474">
        <w:rPr>
          <w:rFonts w:ascii="Times New Roman" w:hAnsi="Times New Roman" w:cs="Times New Roman"/>
          <w:i/>
          <w:iCs/>
          <w:color w:val="0070C0"/>
          <w:sz w:val="20"/>
          <w:szCs w:val="20"/>
        </w:rPr>
        <w:t xml:space="preserve"> and bring this back to city council</w:t>
      </w:r>
      <w:r w:rsidR="00E37FB3">
        <w:rPr>
          <w:rFonts w:ascii="Times New Roman" w:hAnsi="Times New Roman" w:cs="Times New Roman"/>
          <w:i/>
          <w:iCs/>
          <w:color w:val="0070C0"/>
          <w:sz w:val="20"/>
          <w:szCs w:val="20"/>
        </w:rPr>
        <w:t xml:space="preserve"> to bring this to their attention. </w:t>
      </w:r>
    </w:p>
    <w:p w14:paraId="696D52C5" w14:textId="77777777" w:rsidR="006A698A" w:rsidRDefault="006A698A" w:rsidP="006A698A">
      <w:pPr>
        <w:tabs>
          <w:tab w:val="left" w:pos="720"/>
          <w:tab w:val="left" w:pos="1440"/>
          <w:tab w:val="left" w:pos="2160"/>
          <w:tab w:val="left" w:pos="2820"/>
        </w:tabs>
        <w:ind w:left="1440" w:hanging="1440"/>
        <w:rPr>
          <w:rFonts w:ascii="Times New Roman" w:hAnsi="Times New Roman" w:cs="Times New Roman"/>
        </w:rPr>
      </w:pPr>
      <w:r>
        <w:rPr>
          <w:rFonts w:ascii="Times New Roman" w:hAnsi="Times New Roman" w:cs="Times New Roman"/>
        </w:rPr>
        <w:tab/>
      </w:r>
      <w:r w:rsidRPr="006A698A">
        <w:rPr>
          <w:rFonts w:ascii="Times New Roman" w:hAnsi="Times New Roman" w:cs="Times New Roman"/>
          <w:b/>
          <w:bCs/>
        </w:rPr>
        <w:t>c.</w:t>
      </w:r>
      <w:r>
        <w:rPr>
          <w:rFonts w:ascii="Times New Roman" w:hAnsi="Times New Roman" w:cs="Times New Roman"/>
        </w:rPr>
        <w:tab/>
        <w:t xml:space="preserve">Discuss and consider any concerns with drainage associated with the Highway 36 expansion project. </w:t>
      </w:r>
    </w:p>
    <w:p w14:paraId="4EC5B255" w14:textId="62A62175" w:rsidR="002421A0" w:rsidRPr="002421A0" w:rsidRDefault="008A23D8" w:rsidP="006A698A">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The committee di</w:t>
      </w:r>
      <w:r w:rsidR="001E35AA">
        <w:rPr>
          <w:rFonts w:ascii="Times New Roman" w:hAnsi="Times New Roman" w:cs="Times New Roman"/>
          <w:i/>
          <w:iCs/>
          <w:color w:val="0070C0"/>
          <w:sz w:val="20"/>
          <w:szCs w:val="20"/>
        </w:rPr>
        <w:t xml:space="preserve">scussed that the drainage seems to be working well to which Jay Wied </w:t>
      </w:r>
      <w:r w:rsidR="00971BA9">
        <w:rPr>
          <w:rFonts w:ascii="Times New Roman" w:hAnsi="Times New Roman" w:cs="Times New Roman"/>
          <w:i/>
          <w:iCs/>
          <w:color w:val="0070C0"/>
          <w:sz w:val="20"/>
          <w:szCs w:val="20"/>
        </w:rPr>
        <w:t xml:space="preserve">pointed to a spot that he sees as an issue that has high spots and may need to be redone. </w:t>
      </w:r>
    </w:p>
    <w:p w14:paraId="364F2E90" w14:textId="3DE1B4E4" w:rsidR="00133B19" w:rsidRDefault="006A698A">
      <w:pPr>
        <w:rPr>
          <w:rFonts w:ascii="Times New Roman" w:hAnsi="Times New Roman" w:cs="Times New Roman"/>
          <w:b/>
          <w:bCs/>
        </w:rPr>
      </w:pPr>
      <w:r w:rsidRPr="006A698A">
        <w:rPr>
          <w:rFonts w:ascii="Times New Roman" w:hAnsi="Times New Roman" w:cs="Times New Roman"/>
          <w:b/>
          <w:bCs/>
        </w:rPr>
        <w:t>6.</w:t>
      </w:r>
      <w:r w:rsidRPr="006A698A">
        <w:rPr>
          <w:rFonts w:ascii="Times New Roman" w:hAnsi="Times New Roman" w:cs="Times New Roman"/>
          <w:b/>
          <w:bCs/>
        </w:rPr>
        <w:tab/>
      </w:r>
      <w:r w:rsidRPr="00191F6D">
        <w:rPr>
          <w:rFonts w:ascii="Times New Roman" w:hAnsi="Times New Roman" w:cs="Times New Roman"/>
          <w:b/>
          <w:bCs/>
        </w:rPr>
        <w:t>NEW BUSINESS</w:t>
      </w:r>
    </w:p>
    <w:p w14:paraId="7888C9D4" w14:textId="3514BF19" w:rsidR="006A698A" w:rsidRDefault="006A698A" w:rsidP="006A698A">
      <w:pPr>
        <w:ind w:left="1440" w:hanging="720"/>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sidRPr="006A698A">
        <w:rPr>
          <w:rFonts w:ascii="Times New Roman" w:hAnsi="Times New Roman" w:cs="Times New Roman"/>
        </w:rPr>
        <w:t xml:space="preserve">Discuss and consider </w:t>
      </w:r>
      <w:r>
        <w:rPr>
          <w:rFonts w:ascii="Times New Roman" w:hAnsi="Times New Roman" w:cs="Times New Roman"/>
        </w:rPr>
        <w:t>the areas of concern to be submitted to</w:t>
      </w:r>
      <w:r w:rsidR="00D1641D">
        <w:rPr>
          <w:rFonts w:ascii="Times New Roman" w:hAnsi="Times New Roman" w:cs="Times New Roman"/>
        </w:rPr>
        <w:t xml:space="preserve"> the</w:t>
      </w:r>
      <w:r>
        <w:rPr>
          <w:rFonts w:ascii="Times New Roman" w:hAnsi="Times New Roman" w:cs="Times New Roman"/>
        </w:rPr>
        <w:t xml:space="preserve"> </w:t>
      </w:r>
      <w:r w:rsidR="00D1641D">
        <w:rPr>
          <w:rFonts w:ascii="Times New Roman" w:hAnsi="Times New Roman" w:cs="Times New Roman"/>
        </w:rPr>
        <w:t xml:space="preserve">Board of </w:t>
      </w:r>
      <w:r w:rsidR="00666045">
        <w:rPr>
          <w:rFonts w:ascii="Times New Roman" w:hAnsi="Times New Roman" w:cs="Times New Roman"/>
        </w:rPr>
        <w:t xml:space="preserve">Aldermen </w:t>
      </w:r>
      <w:r>
        <w:rPr>
          <w:rFonts w:ascii="Times New Roman" w:hAnsi="Times New Roman" w:cs="Times New Roman"/>
        </w:rPr>
        <w:t>for the FY25 Road Project Request Summary Form.</w:t>
      </w:r>
      <w:r>
        <w:rPr>
          <w:rFonts w:ascii="Times New Roman" w:hAnsi="Times New Roman" w:cs="Times New Roman"/>
        </w:rPr>
        <w:tab/>
      </w:r>
    </w:p>
    <w:p w14:paraId="45EE8CA4" w14:textId="369BD975" w:rsidR="008B13FA" w:rsidRPr="008B13FA" w:rsidRDefault="001D7C1E" w:rsidP="006A698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Corey Thomas had the committee look over the packet that was handed out and explained </w:t>
      </w:r>
      <w:r w:rsidR="004344E9">
        <w:rPr>
          <w:rFonts w:ascii="Times New Roman" w:hAnsi="Times New Roman" w:cs="Times New Roman"/>
          <w:i/>
          <w:iCs/>
          <w:color w:val="0070C0"/>
          <w:sz w:val="20"/>
          <w:szCs w:val="20"/>
        </w:rPr>
        <w:t>this is the same thing that is given every year and county allows up to 4 projects</w:t>
      </w:r>
      <w:r w:rsidR="0055271C">
        <w:rPr>
          <w:rFonts w:ascii="Times New Roman" w:hAnsi="Times New Roman" w:cs="Times New Roman"/>
          <w:i/>
          <w:iCs/>
          <w:color w:val="0070C0"/>
          <w:sz w:val="20"/>
          <w:szCs w:val="20"/>
        </w:rPr>
        <w:t xml:space="preserve"> with a total length of up to 2 miles. </w:t>
      </w:r>
      <w:r w:rsidR="002667E0">
        <w:rPr>
          <w:rFonts w:ascii="Times New Roman" w:hAnsi="Times New Roman" w:cs="Times New Roman"/>
          <w:i/>
          <w:iCs/>
          <w:color w:val="0070C0"/>
          <w:sz w:val="20"/>
          <w:szCs w:val="20"/>
        </w:rPr>
        <w:t xml:space="preserve">Glen Jordan commented that until they see what FEMA is going to do it will be difficult to turn this in. </w:t>
      </w:r>
      <w:r w:rsidR="001B6358">
        <w:rPr>
          <w:rFonts w:ascii="Times New Roman" w:hAnsi="Times New Roman" w:cs="Times New Roman"/>
          <w:i/>
          <w:iCs/>
          <w:color w:val="0070C0"/>
          <w:sz w:val="20"/>
          <w:szCs w:val="20"/>
        </w:rPr>
        <w:t xml:space="preserve">Corey Thomas stated that he would like to see them focus more on asphalt this year. </w:t>
      </w:r>
      <w:r w:rsidR="002B6274">
        <w:rPr>
          <w:rFonts w:ascii="Times New Roman" w:hAnsi="Times New Roman" w:cs="Times New Roman"/>
          <w:i/>
          <w:iCs/>
          <w:color w:val="0070C0"/>
          <w:sz w:val="20"/>
          <w:szCs w:val="20"/>
        </w:rPr>
        <w:t xml:space="preserve">Jay Wied pointed out different roads of concerns and Corey Thomas responded that they could focus on overlays and not total reconstruction. </w:t>
      </w:r>
      <w:r w:rsidR="00CC6D0F">
        <w:rPr>
          <w:rFonts w:ascii="Times New Roman" w:hAnsi="Times New Roman" w:cs="Times New Roman"/>
          <w:i/>
          <w:iCs/>
          <w:color w:val="0070C0"/>
          <w:sz w:val="20"/>
          <w:szCs w:val="20"/>
        </w:rPr>
        <w:t xml:space="preserve">Committee discussed </w:t>
      </w:r>
      <w:r w:rsidR="00571CB2">
        <w:rPr>
          <w:rFonts w:ascii="Times New Roman" w:hAnsi="Times New Roman" w:cs="Times New Roman"/>
          <w:i/>
          <w:iCs/>
          <w:color w:val="0070C0"/>
          <w:sz w:val="20"/>
          <w:szCs w:val="20"/>
        </w:rPr>
        <w:t>the different roads to be put on the list to hand to the City Council</w:t>
      </w:r>
      <w:r w:rsidR="00F275D0">
        <w:rPr>
          <w:rFonts w:ascii="Times New Roman" w:hAnsi="Times New Roman" w:cs="Times New Roman"/>
          <w:i/>
          <w:iCs/>
          <w:color w:val="0070C0"/>
          <w:sz w:val="20"/>
          <w:szCs w:val="20"/>
        </w:rPr>
        <w:t xml:space="preserve">. </w:t>
      </w:r>
      <w:r w:rsidR="00273891">
        <w:rPr>
          <w:rFonts w:ascii="Times New Roman" w:hAnsi="Times New Roman" w:cs="Times New Roman"/>
          <w:i/>
          <w:iCs/>
          <w:color w:val="0070C0"/>
          <w:sz w:val="20"/>
          <w:szCs w:val="20"/>
        </w:rPr>
        <w:t xml:space="preserve">Corey Thomas </w:t>
      </w:r>
      <w:r w:rsidR="00AE6694">
        <w:rPr>
          <w:rFonts w:ascii="Times New Roman" w:hAnsi="Times New Roman" w:cs="Times New Roman"/>
          <w:i/>
          <w:iCs/>
          <w:color w:val="0070C0"/>
          <w:sz w:val="20"/>
          <w:szCs w:val="20"/>
        </w:rPr>
        <w:t>reiterated</w:t>
      </w:r>
      <w:r w:rsidR="00273891">
        <w:rPr>
          <w:rFonts w:ascii="Times New Roman" w:hAnsi="Times New Roman" w:cs="Times New Roman"/>
          <w:i/>
          <w:iCs/>
          <w:color w:val="0070C0"/>
          <w:sz w:val="20"/>
          <w:szCs w:val="20"/>
        </w:rPr>
        <w:t xml:space="preserve"> they could turn in Coker for </w:t>
      </w:r>
      <w:r w:rsidR="00AE6694">
        <w:rPr>
          <w:rFonts w:ascii="Times New Roman" w:hAnsi="Times New Roman" w:cs="Times New Roman"/>
          <w:i/>
          <w:iCs/>
          <w:color w:val="0070C0"/>
          <w:sz w:val="20"/>
          <w:szCs w:val="20"/>
        </w:rPr>
        <w:t>asphalt</w:t>
      </w:r>
      <w:r w:rsidR="00273891">
        <w:rPr>
          <w:rFonts w:ascii="Times New Roman" w:hAnsi="Times New Roman" w:cs="Times New Roman"/>
          <w:i/>
          <w:iCs/>
          <w:color w:val="0070C0"/>
          <w:sz w:val="20"/>
          <w:szCs w:val="20"/>
        </w:rPr>
        <w:t>, Smith for drainage</w:t>
      </w:r>
      <w:r w:rsidR="00AE6694">
        <w:rPr>
          <w:rFonts w:ascii="Times New Roman" w:hAnsi="Times New Roman" w:cs="Times New Roman"/>
          <w:i/>
          <w:iCs/>
          <w:color w:val="0070C0"/>
          <w:sz w:val="20"/>
          <w:szCs w:val="20"/>
        </w:rPr>
        <w:t>. Glen Jordan commented that they nee to see if county can do their part as well</w:t>
      </w:r>
      <w:r w:rsidR="009C4C58">
        <w:rPr>
          <w:rFonts w:ascii="Times New Roman" w:hAnsi="Times New Roman" w:cs="Times New Roman"/>
          <w:i/>
          <w:iCs/>
          <w:color w:val="0070C0"/>
          <w:sz w:val="20"/>
          <w:szCs w:val="20"/>
        </w:rPr>
        <w:t xml:space="preserve"> for drainage and scraping. </w:t>
      </w:r>
      <w:r w:rsidR="00C515AB">
        <w:rPr>
          <w:rFonts w:ascii="Times New Roman" w:hAnsi="Times New Roman" w:cs="Times New Roman"/>
          <w:i/>
          <w:iCs/>
          <w:color w:val="0070C0"/>
          <w:sz w:val="20"/>
          <w:szCs w:val="20"/>
        </w:rPr>
        <w:t xml:space="preserve">The committee </w:t>
      </w:r>
      <w:r w:rsidR="00A47B7C">
        <w:rPr>
          <w:rFonts w:ascii="Times New Roman" w:hAnsi="Times New Roman" w:cs="Times New Roman"/>
          <w:i/>
          <w:iCs/>
          <w:color w:val="0070C0"/>
          <w:sz w:val="20"/>
          <w:szCs w:val="20"/>
        </w:rPr>
        <w:t xml:space="preserve">pointed to more areas on the map to discuss. </w:t>
      </w:r>
      <w:r w:rsidR="00B26984">
        <w:rPr>
          <w:rFonts w:ascii="Times New Roman" w:hAnsi="Times New Roman" w:cs="Times New Roman"/>
          <w:i/>
          <w:iCs/>
          <w:color w:val="0070C0"/>
          <w:sz w:val="20"/>
          <w:szCs w:val="20"/>
        </w:rPr>
        <w:t xml:space="preserve">Glen Jordan stated that once they get the list that was turned in they will be able to have a better idea of what else needs attention. </w:t>
      </w:r>
      <w:r w:rsidR="008741EF">
        <w:rPr>
          <w:rFonts w:ascii="Times New Roman" w:hAnsi="Times New Roman" w:cs="Times New Roman"/>
          <w:i/>
          <w:iCs/>
          <w:color w:val="0070C0"/>
          <w:sz w:val="20"/>
          <w:szCs w:val="20"/>
        </w:rPr>
        <w:t>Jay Wied described certain areas on C</w:t>
      </w:r>
      <w:r w:rsidR="00B50C49">
        <w:rPr>
          <w:rFonts w:ascii="Times New Roman" w:hAnsi="Times New Roman" w:cs="Times New Roman"/>
          <w:i/>
          <w:iCs/>
          <w:color w:val="0070C0"/>
          <w:sz w:val="20"/>
          <w:szCs w:val="20"/>
        </w:rPr>
        <w:t>o</w:t>
      </w:r>
      <w:r w:rsidR="008741EF">
        <w:rPr>
          <w:rFonts w:ascii="Times New Roman" w:hAnsi="Times New Roman" w:cs="Times New Roman"/>
          <w:i/>
          <w:iCs/>
          <w:color w:val="0070C0"/>
          <w:sz w:val="20"/>
          <w:szCs w:val="20"/>
        </w:rPr>
        <w:t xml:space="preserve">ker that is bad and needs attention. </w:t>
      </w:r>
      <w:r w:rsidR="00CD0F4C">
        <w:rPr>
          <w:rFonts w:ascii="Times New Roman" w:hAnsi="Times New Roman" w:cs="Times New Roman"/>
          <w:i/>
          <w:iCs/>
          <w:color w:val="0070C0"/>
          <w:sz w:val="20"/>
          <w:szCs w:val="20"/>
        </w:rPr>
        <w:t>The committee put together the list that they will take to City Council</w:t>
      </w:r>
      <w:r w:rsidR="00404F40">
        <w:rPr>
          <w:rFonts w:ascii="Times New Roman" w:hAnsi="Times New Roman" w:cs="Times New Roman"/>
          <w:i/>
          <w:iCs/>
          <w:color w:val="0070C0"/>
          <w:sz w:val="20"/>
          <w:szCs w:val="20"/>
        </w:rPr>
        <w:t xml:space="preserve"> </w:t>
      </w:r>
      <w:proofErr w:type="spellStart"/>
      <w:r w:rsidR="00404F40">
        <w:rPr>
          <w:rFonts w:ascii="Times New Roman" w:hAnsi="Times New Roman" w:cs="Times New Roman"/>
          <w:i/>
          <w:iCs/>
          <w:color w:val="0070C0"/>
          <w:sz w:val="20"/>
          <w:szCs w:val="20"/>
        </w:rPr>
        <w:t>fro</w:t>
      </w:r>
      <w:proofErr w:type="spellEnd"/>
      <w:r w:rsidR="00404F40">
        <w:rPr>
          <w:rFonts w:ascii="Times New Roman" w:hAnsi="Times New Roman" w:cs="Times New Roman"/>
          <w:i/>
          <w:iCs/>
          <w:color w:val="0070C0"/>
          <w:sz w:val="20"/>
          <w:szCs w:val="20"/>
        </w:rPr>
        <w:t xml:space="preserve"> approval. </w:t>
      </w:r>
    </w:p>
    <w:p w14:paraId="3CD31731" w14:textId="2A3E8581" w:rsidR="006A698A" w:rsidRDefault="006A698A" w:rsidP="006A698A">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Discuss and co</w:t>
      </w:r>
      <w:r w:rsidR="00216F1A">
        <w:rPr>
          <w:rFonts w:ascii="Times New Roman" w:hAnsi="Times New Roman" w:cs="Times New Roman"/>
        </w:rPr>
        <w:t>nsider the reappointment of members of the Street and Drainage Committee</w:t>
      </w:r>
      <w:r w:rsidR="008426DA">
        <w:rPr>
          <w:rFonts w:ascii="Times New Roman" w:hAnsi="Times New Roman" w:cs="Times New Roman"/>
        </w:rPr>
        <w:t>, and to fill any position that may be vacated.</w:t>
      </w:r>
    </w:p>
    <w:p w14:paraId="03838528" w14:textId="720751A7" w:rsidR="00A96D90" w:rsidRPr="00A96D90" w:rsidRDefault="00A96D90" w:rsidP="006A698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Glen Jordan made a motion to </w:t>
      </w:r>
      <w:r w:rsidR="0007393F">
        <w:rPr>
          <w:rFonts w:ascii="Times New Roman" w:hAnsi="Times New Roman" w:cs="Times New Roman"/>
          <w:i/>
          <w:iCs/>
          <w:color w:val="0070C0"/>
          <w:sz w:val="20"/>
          <w:szCs w:val="20"/>
        </w:rPr>
        <w:t>reappoint</w:t>
      </w:r>
      <w:r>
        <w:rPr>
          <w:rFonts w:ascii="Times New Roman" w:hAnsi="Times New Roman" w:cs="Times New Roman"/>
          <w:i/>
          <w:iCs/>
          <w:color w:val="0070C0"/>
          <w:sz w:val="20"/>
          <w:szCs w:val="20"/>
        </w:rPr>
        <w:t xml:space="preserve"> all </w:t>
      </w:r>
      <w:r w:rsidR="001707B5">
        <w:rPr>
          <w:rFonts w:ascii="Times New Roman" w:hAnsi="Times New Roman" w:cs="Times New Roman"/>
          <w:i/>
          <w:iCs/>
          <w:color w:val="0070C0"/>
          <w:sz w:val="20"/>
          <w:szCs w:val="20"/>
        </w:rPr>
        <w:t xml:space="preserve">current member of the Streets and Drainage Committee. Rocky Thomas seconded the motion. All in favor and none opposed. Motion carried. </w:t>
      </w:r>
    </w:p>
    <w:p w14:paraId="68B6CE61" w14:textId="77777777" w:rsidR="008426DA" w:rsidRDefault="008426DA" w:rsidP="008426DA">
      <w:pPr>
        <w:tabs>
          <w:tab w:val="left" w:pos="720"/>
          <w:tab w:val="left" w:pos="1440"/>
          <w:tab w:val="left" w:pos="2160"/>
          <w:tab w:val="left" w:pos="2820"/>
        </w:tabs>
        <w:ind w:left="1440" w:hanging="1440"/>
        <w:rPr>
          <w:rFonts w:ascii="Times New Roman" w:hAnsi="Times New Roman" w:cs="Times New Roman"/>
          <w:b/>
          <w:bCs/>
          <w:sz w:val="24"/>
          <w:szCs w:val="24"/>
        </w:rPr>
      </w:pPr>
      <w:r w:rsidRPr="003F3DC3">
        <w:rPr>
          <w:rFonts w:ascii="Times New Roman" w:hAnsi="Times New Roman" w:cs="Times New Roman"/>
          <w:b/>
          <w:bCs/>
          <w:sz w:val="24"/>
          <w:szCs w:val="24"/>
        </w:rPr>
        <w:t>7.</w:t>
      </w:r>
      <w:r w:rsidRPr="003F3DC3">
        <w:rPr>
          <w:rFonts w:ascii="Times New Roman" w:hAnsi="Times New Roman" w:cs="Times New Roman"/>
          <w:b/>
          <w:bCs/>
          <w:sz w:val="24"/>
          <w:szCs w:val="24"/>
        </w:rPr>
        <w:tab/>
        <w:t>FUTURE AGENDA ITEMS</w:t>
      </w:r>
    </w:p>
    <w:p w14:paraId="4E6A3AD4" w14:textId="7EAB4FA9" w:rsidR="00404F40" w:rsidRPr="00404F40" w:rsidRDefault="00404F40" w:rsidP="008426DA">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*Request Mr. Hoffman from Drainage District to attend next meeting. </w:t>
      </w:r>
    </w:p>
    <w:p w14:paraId="48185A92" w14:textId="77777777" w:rsidR="008426DA" w:rsidRDefault="008426DA" w:rsidP="008426DA">
      <w:pPr>
        <w:tabs>
          <w:tab w:val="left" w:pos="720"/>
          <w:tab w:val="left" w:pos="1440"/>
          <w:tab w:val="left" w:pos="2160"/>
          <w:tab w:val="left" w:pos="2820"/>
        </w:tabs>
        <w:ind w:left="1440" w:hanging="1440"/>
        <w:rPr>
          <w:rFonts w:ascii="Times New Roman" w:hAnsi="Times New Roman" w:cs="Times New Roman"/>
          <w:b/>
          <w:bCs/>
          <w:sz w:val="24"/>
          <w:szCs w:val="24"/>
        </w:rPr>
      </w:pPr>
      <w:r w:rsidRPr="003F3DC3">
        <w:rPr>
          <w:rFonts w:ascii="Times New Roman" w:hAnsi="Times New Roman" w:cs="Times New Roman"/>
          <w:b/>
          <w:bCs/>
          <w:sz w:val="24"/>
          <w:szCs w:val="24"/>
        </w:rPr>
        <w:t>8.</w:t>
      </w:r>
      <w:r w:rsidRPr="003F3DC3">
        <w:rPr>
          <w:rFonts w:ascii="Times New Roman" w:hAnsi="Times New Roman" w:cs="Times New Roman"/>
          <w:b/>
          <w:bCs/>
          <w:sz w:val="24"/>
          <w:szCs w:val="24"/>
        </w:rPr>
        <w:tab/>
        <w:t>ADJOURN</w:t>
      </w:r>
    </w:p>
    <w:p w14:paraId="3C859B21" w14:textId="257791D4" w:rsidR="005C365E" w:rsidRPr="005C365E" w:rsidRDefault="005C365E" w:rsidP="008426DA">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6:45pm- Rocky Thomas made a motion to adjourn the meeting. Glen Jordan seconded the motion. All in favor and none opposed. Motion carried. </w:t>
      </w:r>
    </w:p>
    <w:p w14:paraId="69576C20" w14:textId="77777777" w:rsidR="008426DA" w:rsidRPr="00FA71BB" w:rsidRDefault="008426DA" w:rsidP="008426DA">
      <w:pPr>
        <w:spacing w:after="160" w:line="259" w:lineRule="auto"/>
        <w:ind w:firstLine="90"/>
        <w:contextualSpacing/>
        <w:jc w:val="both"/>
        <w:rPr>
          <w:rFonts w:ascii="Times New Roman" w:eastAsia="Times New Roman" w:hAnsi="Times New Roman" w:cs="Times New Roman"/>
          <w:b/>
          <w:bCs/>
          <w:sz w:val="24"/>
          <w:szCs w:val="24"/>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FA71BB">
        <w:rPr>
          <w:rFonts w:ascii="Times New Roman" w:eastAsia="Times New Roman" w:hAnsi="Times New Roman" w:cs="Times New Roman"/>
          <w:b/>
          <w:bCs/>
          <w:sz w:val="24"/>
          <w:szCs w:val="24"/>
        </w:rPr>
        <w:t>CERTIFICATION</w:t>
      </w:r>
    </w:p>
    <w:p w14:paraId="59DC06B4" w14:textId="77777777" w:rsidR="008426DA" w:rsidRPr="00FA71BB" w:rsidRDefault="008426DA" w:rsidP="008426DA">
      <w:pPr>
        <w:spacing w:after="160" w:line="259" w:lineRule="auto"/>
        <w:ind w:firstLine="90"/>
        <w:contextualSpacing/>
        <w:jc w:val="both"/>
        <w:rPr>
          <w:rFonts w:ascii="Times New Roman" w:eastAsia="Times New Roman" w:hAnsi="Times New Roman" w:cs="Times New Roman"/>
          <w:b/>
          <w:bCs/>
          <w:sz w:val="24"/>
          <w:szCs w:val="24"/>
        </w:rPr>
      </w:pPr>
    </w:p>
    <w:p w14:paraId="68FA03A0" w14:textId="000F9363" w:rsidR="008426DA" w:rsidRPr="00FA71BB" w:rsidRDefault="008426DA" w:rsidP="008426DA">
      <w:pPr>
        <w:spacing w:after="160" w:line="259" w:lineRule="auto"/>
        <w:ind w:left="90"/>
        <w:contextualSpacing/>
        <w:jc w:val="both"/>
        <w:rPr>
          <w:rFonts w:ascii="Times New Roman" w:eastAsia="Times New Roman" w:hAnsi="Times New Roman" w:cs="Times New Roman"/>
          <w:bCs/>
          <w:vertAlign w:val="superscript"/>
        </w:rPr>
      </w:pPr>
      <w:r w:rsidRPr="00FA71BB">
        <w:rPr>
          <w:rFonts w:ascii="Times New Roman" w:eastAsia="Times New Roman" w:hAnsi="Times New Roman" w:cs="Times New Roman"/>
          <w:bCs/>
        </w:rPr>
        <w:t>I hereby certify that this Public Notice was placed on the official Bulle</w:t>
      </w:r>
      <w:r>
        <w:rPr>
          <w:rFonts w:ascii="Times New Roman" w:eastAsia="Times New Roman" w:hAnsi="Times New Roman" w:cs="Times New Roman"/>
          <w:bCs/>
        </w:rPr>
        <w:t>tin Board at the City Hall on the 16</w:t>
      </w:r>
      <w:r w:rsidRPr="008426D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Pr="00FA71BB">
        <w:rPr>
          <w:rFonts w:ascii="Times New Roman" w:eastAsia="Times New Roman" w:hAnsi="Times New Roman" w:cs="Times New Roman"/>
          <w:bCs/>
        </w:rPr>
        <w:t xml:space="preserve">day of </w:t>
      </w:r>
      <w:r>
        <w:rPr>
          <w:rFonts w:ascii="Times New Roman" w:eastAsia="Times New Roman" w:hAnsi="Times New Roman" w:cs="Times New Roman"/>
          <w:bCs/>
        </w:rPr>
        <w:t>September 2024 no later than 5:30p.m.</w:t>
      </w:r>
    </w:p>
    <w:p w14:paraId="5A6A01F7" w14:textId="77777777" w:rsidR="008426DA" w:rsidRPr="00FA71BB" w:rsidRDefault="008426DA" w:rsidP="008426DA">
      <w:pPr>
        <w:spacing w:after="160" w:line="259" w:lineRule="auto"/>
        <w:ind w:firstLine="90"/>
        <w:contextualSpacing/>
        <w:jc w:val="both"/>
        <w:rPr>
          <w:rFonts w:ascii="Times New Roman" w:hAnsi="Times New Roman" w:cs="Times New Roman"/>
          <w:szCs w:val="23"/>
        </w:rPr>
      </w:pPr>
    </w:p>
    <w:p w14:paraId="2FDA4FB3" w14:textId="77777777" w:rsidR="008426DA" w:rsidRPr="00FA71BB" w:rsidRDefault="008426DA" w:rsidP="008426DA">
      <w:pPr>
        <w:spacing w:after="160" w:line="259" w:lineRule="auto"/>
        <w:ind w:firstLine="90"/>
        <w:contextualSpacing/>
        <w:jc w:val="both"/>
        <w:rPr>
          <w:rFonts w:ascii="Times New Roman" w:hAnsi="Times New Roman" w:cs="Times New Roman"/>
          <w:b/>
          <w:szCs w:val="23"/>
        </w:rPr>
      </w:pPr>
    </w:p>
    <w:p w14:paraId="6530603D" w14:textId="77777777" w:rsidR="008426DA" w:rsidRPr="00FA71BB" w:rsidRDefault="008426DA" w:rsidP="008426DA">
      <w:pPr>
        <w:spacing w:after="0" w:line="240" w:lineRule="auto"/>
        <w:jc w:val="right"/>
        <w:rPr>
          <w:rFonts w:ascii="Times New Roman" w:eastAsia="Times New Roman" w:hAnsi="Times New Roman" w:cs="Times New Roman"/>
        </w:rPr>
      </w:pPr>
      <w:r w:rsidRPr="00FA71BB">
        <w:rPr>
          <w:rFonts w:ascii="Times New Roman" w:eastAsia="Times New Roman" w:hAnsi="Times New Roman" w:cs="Times New Roman"/>
        </w:rPr>
        <w:t>____________________________</w:t>
      </w:r>
    </w:p>
    <w:p w14:paraId="0BE8F8AD" w14:textId="77777777" w:rsidR="008426DA" w:rsidRPr="00FA71BB" w:rsidRDefault="008426DA" w:rsidP="008426DA">
      <w:pPr>
        <w:tabs>
          <w:tab w:val="left" w:pos="720"/>
        </w:tabs>
        <w:ind w:left="720"/>
        <w:contextualSpacing/>
        <w:rPr>
          <w:rFonts w:eastAsia="Times New Roman"/>
        </w:rPr>
      </w:pP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Pr>
          <w:rFonts w:eastAsia="Times New Roman"/>
        </w:rPr>
        <w:t xml:space="preserve">          Lauren Grayson, City Secretary</w:t>
      </w:r>
    </w:p>
    <w:p w14:paraId="0398C9A3" w14:textId="77777777" w:rsidR="008426DA" w:rsidRPr="00FA71BB" w:rsidRDefault="008426DA" w:rsidP="008426DA">
      <w:pPr>
        <w:tabs>
          <w:tab w:val="left" w:pos="720"/>
        </w:tabs>
        <w:ind w:left="720"/>
        <w:contextualSpacing/>
        <w:rPr>
          <w:rFonts w:eastAsia="Times New Roman"/>
        </w:rPr>
      </w:pPr>
    </w:p>
    <w:p w14:paraId="177C1BF4" w14:textId="3B3EAA32" w:rsidR="008426DA" w:rsidRPr="00FA71BB" w:rsidRDefault="008426DA" w:rsidP="008426DA">
      <w:pPr>
        <w:spacing w:after="0" w:line="240" w:lineRule="auto"/>
        <w:jc w:val="both"/>
        <w:rPr>
          <w:rFonts w:ascii="Times New Roman" w:eastAsia="Times New Roman" w:hAnsi="Times New Roman" w:cs="Times New Roman"/>
        </w:rPr>
      </w:pPr>
      <w:r w:rsidRPr="00FA71BB">
        <w:rPr>
          <w:rFonts w:ascii="Times New Roman" w:eastAsia="Times New Roman" w:hAnsi="Times New Roman" w:cs="Times New Roman"/>
        </w:rPr>
        <w:t>NOTE: ITEMS WILL NOT NECESSARILY BE DISCUSSED AND ACTED ON IN THE ORDER THEY APPEAR ON THE AGENDA. THE</w:t>
      </w:r>
      <w:r w:rsidR="00666045">
        <w:rPr>
          <w:rFonts w:ascii="Times New Roman" w:eastAsia="Times New Roman" w:hAnsi="Times New Roman" w:cs="Times New Roman"/>
        </w:rPr>
        <w:t xml:space="preserve"> STREETS AND DRAI</w:t>
      </w:r>
      <w:r w:rsidR="00D17DA2">
        <w:rPr>
          <w:rFonts w:ascii="Times New Roman" w:eastAsia="Times New Roman" w:hAnsi="Times New Roman" w:cs="Times New Roman"/>
        </w:rPr>
        <w:t>NAGE COMMITTEE</w:t>
      </w:r>
      <w:r w:rsidRPr="00FA71BB">
        <w:rPr>
          <w:rFonts w:ascii="Times New Roman" w:eastAsia="Times New Roman" w:hAnsi="Times New Roman" w:cs="Times New Roman"/>
        </w:rPr>
        <w:t xml:space="preserve">, AT ITS DISCRETION, MAY DISCUSS AND TAKE ACTION ON ANY OR ALL OF THE ITEMS LISTED IN A DIFFERENT ORDER IF A MAJORITY OF THE BOARD SO DETERMINES.    </w:t>
      </w:r>
    </w:p>
    <w:p w14:paraId="0F4919CA" w14:textId="77777777" w:rsidR="008426DA" w:rsidRPr="00FA71BB" w:rsidRDefault="008426DA" w:rsidP="008426DA">
      <w:pPr>
        <w:spacing w:after="0" w:line="240" w:lineRule="auto"/>
        <w:rPr>
          <w:rFonts w:ascii="Times New Roman" w:eastAsia="Times New Roman" w:hAnsi="Times New Roman" w:cs="Times New Roman"/>
          <w:szCs w:val="24"/>
        </w:rPr>
      </w:pPr>
    </w:p>
    <w:p w14:paraId="026F0C10" w14:textId="77777777" w:rsidR="008426DA" w:rsidRPr="00FA71BB" w:rsidRDefault="008426DA" w:rsidP="008426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FA71BB">
        <w:rPr>
          <w:rFonts w:ascii="Times New Roman" w:eastAsia="Times New Roman" w:hAnsi="Times New Roman" w:cs="Times New Roman"/>
          <w:szCs w:val="24"/>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FA71BB">
        <w:rPr>
          <w:rFonts w:ascii="Times New Roman" w:eastAsia="Times New Roman" w:hAnsi="Times New Roman" w:cs="Times New Roman"/>
          <w:sz w:val="24"/>
          <w:szCs w:val="24"/>
        </w:rPr>
        <w:t xml:space="preserve">  </w:t>
      </w:r>
    </w:p>
    <w:p w14:paraId="792E85B2" w14:textId="77777777" w:rsidR="008426DA" w:rsidRPr="00FA71BB" w:rsidRDefault="008426DA" w:rsidP="008426DA">
      <w:pPr>
        <w:tabs>
          <w:tab w:val="left" w:pos="1440"/>
        </w:tabs>
        <w:ind w:left="2430"/>
        <w:contextualSpacing/>
        <w:rPr>
          <w:rFonts w:eastAsia="Times New Roman"/>
        </w:rPr>
      </w:pPr>
    </w:p>
    <w:p w14:paraId="08CBED3D" w14:textId="77777777" w:rsidR="008426DA" w:rsidRPr="00894B85" w:rsidRDefault="008426DA" w:rsidP="008426DA">
      <w:pPr>
        <w:rPr>
          <w:rFonts w:ascii="Times New Roman" w:hAnsi="Times New Roman" w:cs="Times New Roman"/>
          <w:b/>
          <w:bCs/>
        </w:rPr>
      </w:pPr>
    </w:p>
    <w:p w14:paraId="1623711B" w14:textId="77777777" w:rsidR="008426DA" w:rsidRPr="006A698A" w:rsidRDefault="008426DA" w:rsidP="008426DA"/>
    <w:sectPr w:rsidR="008426DA" w:rsidRPr="006A6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24468"/>
    <w:multiLevelType w:val="hybridMultilevel"/>
    <w:tmpl w:val="E4122290"/>
    <w:lvl w:ilvl="0" w:tplc="31DAFD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2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19"/>
    <w:rsid w:val="0007393F"/>
    <w:rsid w:val="000D4168"/>
    <w:rsid w:val="000E5AD2"/>
    <w:rsid w:val="001239DE"/>
    <w:rsid w:val="00133B19"/>
    <w:rsid w:val="001707B5"/>
    <w:rsid w:val="00194FF8"/>
    <w:rsid w:val="001B6358"/>
    <w:rsid w:val="001C2D77"/>
    <w:rsid w:val="001D7C1E"/>
    <w:rsid w:val="001E35AA"/>
    <w:rsid w:val="00216F1A"/>
    <w:rsid w:val="00234AF5"/>
    <w:rsid w:val="002421A0"/>
    <w:rsid w:val="002667E0"/>
    <w:rsid w:val="00273891"/>
    <w:rsid w:val="002A1368"/>
    <w:rsid w:val="002B6274"/>
    <w:rsid w:val="00364C4D"/>
    <w:rsid w:val="003C244E"/>
    <w:rsid w:val="003F3DC3"/>
    <w:rsid w:val="003F6B4C"/>
    <w:rsid w:val="00404F40"/>
    <w:rsid w:val="004344E9"/>
    <w:rsid w:val="004401E9"/>
    <w:rsid w:val="00501180"/>
    <w:rsid w:val="005113DC"/>
    <w:rsid w:val="00522472"/>
    <w:rsid w:val="0055271C"/>
    <w:rsid w:val="005627ED"/>
    <w:rsid w:val="00571CB2"/>
    <w:rsid w:val="00586849"/>
    <w:rsid w:val="005C365E"/>
    <w:rsid w:val="005F7C7D"/>
    <w:rsid w:val="00666045"/>
    <w:rsid w:val="006A698A"/>
    <w:rsid w:val="006B2307"/>
    <w:rsid w:val="00716ECD"/>
    <w:rsid w:val="007A1CC0"/>
    <w:rsid w:val="007E299B"/>
    <w:rsid w:val="00817CCF"/>
    <w:rsid w:val="008426DA"/>
    <w:rsid w:val="008741EF"/>
    <w:rsid w:val="008A23D8"/>
    <w:rsid w:val="008B13FA"/>
    <w:rsid w:val="008C2751"/>
    <w:rsid w:val="00962345"/>
    <w:rsid w:val="00971BA9"/>
    <w:rsid w:val="00972802"/>
    <w:rsid w:val="009C4C2F"/>
    <w:rsid w:val="009C4C58"/>
    <w:rsid w:val="00A06998"/>
    <w:rsid w:val="00A47B7C"/>
    <w:rsid w:val="00A74474"/>
    <w:rsid w:val="00A96D90"/>
    <w:rsid w:val="00AC793A"/>
    <w:rsid w:val="00AE4299"/>
    <w:rsid w:val="00AE6694"/>
    <w:rsid w:val="00B26984"/>
    <w:rsid w:val="00B446E6"/>
    <w:rsid w:val="00B50C49"/>
    <w:rsid w:val="00B85B58"/>
    <w:rsid w:val="00C03570"/>
    <w:rsid w:val="00C515AB"/>
    <w:rsid w:val="00CA4B0E"/>
    <w:rsid w:val="00CB2711"/>
    <w:rsid w:val="00CC6D0F"/>
    <w:rsid w:val="00CD0F4C"/>
    <w:rsid w:val="00CE7776"/>
    <w:rsid w:val="00D1641D"/>
    <w:rsid w:val="00D17DA2"/>
    <w:rsid w:val="00D56464"/>
    <w:rsid w:val="00D629F3"/>
    <w:rsid w:val="00D62D16"/>
    <w:rsid w:val="00E37FB3"/>
    <w:rsid w:val="00F00A19"/>
    <w:rsid w:val="00F02DCD"/>
    <w:rsid w:val="00F275D0"/>
    <w:rsid w:val="00F6543B"/>
    <w:rsid w:val="00F85702"/>
    <w:rsid w:val="00F9099F"/>
    <w:rsid w:val="00FA62F1"/>
    <w:rsid w:val="00FA693F"/>
    <w:rsid w:val="00FE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BF3C"/>
  <w15:chartTrackingRefBased/>
  <w15:docId w15:val="{60E4F1A6-F130-4174-8049-120BDA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1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33B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3B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3B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3B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3B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3B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3B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3B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3B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B19"/>
    <w:rPr>
      <w:rFonts w:eastAsiaTheme="majorEastAsia" w:cstheme="majorBidi"/>
      <w:color w:val="272727" w:themeColor="text1" w:themeTint="D8"/>
    </w:rPr>
  </w:style>
  <w:style w:type="paragraph" w:styleId="Title">
    <w:name w:val="Title"/>
    <w:basedOn w:val="Normal"/>
    <w:next w:val="Normal"/>
    <w:link w:val="TitleChar"/>
    <w:uiPriority w:val="10"/>
    <w:qFormat/>
    <w:rsid w:val="00133B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B1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3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B1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3B19"/>
    <w:rPr>
      <w:i/>
      <w:iCs/>
      <w:color w:val="404040" w:themeColor="text1" w:themeTint="BF"/>
    </w:rPr>
  </w:style>
  <w:style w:type="paragraph" w:styleId="ListParagraph">
    <w:name w:val="List Paragraph"/>
    <w:basedOn w:val="Normal"/>
    <w:uiPriority w:val="34"/>
    <w:qFormat/>
    <w:rsid w:val="00133B1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3B19"/>
    <w:rPr>
      <w:i/>
      <w:iCs/>
      <w:color w:val="0F4761" w:themeColor="accent1" w:themeShade="BF"/>
    </w:rPr>
  </w:style>
  <w:style w:type="paragraph" w:styleId="IntenseQuote">
    <w:name w:val="Intense Quote"/>
    <w:basedOn w:val="Normal"/>
    <w:next w:val="Normal"/>
    <w:link w:val="IntenseQuoteChar"/>
    <w:uiPriority w:val="30"/>
    <w:qFormat/>
    <w:rsid w:val="00133B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3B19"/>
    <w:rPr>
      <w:i/>
      <w:iCs/>
      <w:color w:val="0F4761" w:themeColor="accent1" w:themeShade="BF"/>
    </w:rPr>
  </w:style>
  <w:style w:type="character" w:styleId="IntenseReference">
    <w:name w:val="Intense Reference"/>
    <w:basedOn w:val="DefaultParagraphFont"/>
    <w:uiPriority w:val="32"/>
    <w:qFormat/>
    <w:rsid w:val="00133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2024-09-16T20:05:00Z</cp:lastPrinted>
  <dcterms:created xsi:type="dcterms:W3CDTF">2024-09-20T18:41:00Z</dcterms:created>
  <dcterms:modified xsi:type="dcterms:W3CDTF">2024-09-20T18:41:00Z</dcterms:modified>
</cp:coreProperties>
</file>